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53" w:rsidRPr="00143AD9" w:rsidRDefault="00DD7853" w:rsidP="00DD7853">
      <w:pPr>
        <w:jc w:val="center"/>
        <w:rPr>
          <w:rFonts w:ascii="標楷體" w:eastAsia="標楷體" w:hAnsi="標楷體"/>
          <w:sz w:val="28"/>
          <w:szCs w:val="28"/>
        </w:rPr>
      </w:pPr>
      <w:r w:rsidRPr="009F0021">
        <w:rPr>
          <w:rFonts w:ascii="標楷體" w:eastAsia="標楷體" w:hAnsi="標楷體" w:hint="eastAsia"/>
          <w:sz w:val="28"/>
          <w:szCs w:val="28"/>
        </w:rPr>
        <w:t>臺北市東湖國小</w:t>
      </w:r>
      <w:r>
        <w:rPr>
          <w:rFonts w:ascii="標楷體" w:eastAsia="標楷體" w:hAnsi="標楷體" w:hint="eastAsia"/>
          <w:sz w:val="28"/>
          <w:szCs w:val="28"/>
        </w:rPr>
        <w:t>107學年度第二</w:t>
      </w:r>
      <w:r w:rsidRPr="009F0021">
        <w:rPr>
          <w:rFonts w:ascii="標楷體" w:eastAsia="標楷體" w:hAnsi="標楷體" w:hint="eastAsia"/>
          <w:sz w:val="28"/>
          <w:szCs w:val="28"/>
        </w:rPr>
        <w:t>學期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9F0021">
        <w:rPr>
          <w:rFonts w:ascii="標楷體" w:eastAsia="標楷體" w:hAnsi="標楷體" w:hint="eastAsia"/>
          <w:sz w:val="28"/>
          <w:szCs w:val="28"/>
        </w:rPr>
        <w:t>年級體育科教學計畫</w:t>
      </w:r>
    </w:p>
    <w:p w:rsidR="00DD7853" w:rsidRPr="009F0021" w:rsidRDefault="00DD7853" w:rsidP="0069522E">
      <w:pPr>
        <w:jc w:val="center"/>
        <w:rPr>
          <w:rFonts w:ascii="標楷體" w:eastAsia="標楷體" w:hAnsi="標楷體"/>
          <w:sz w:val="28"/>
          <w:szCs w:val="28"/>
        </w:rPr>
      </w:pPr>
      <w:r w:rsidRPr="009F0021">
        <w:rPr>
          <w:rFonts w:ascii="標楷體" w:eastAsia="標楷體" w:hAnsi="標楷體" w:hint="eastAsia"/>
          <w:sz w:val="27"/>
          <w:szCs w:val="27"/>
        </w:rPr>
        <w:t>教師:王</w:t>
      </w:r>
      <w:r>
        <w:rPr>
          <w:rFonts w:ascii="標楷體" w:eastAsia="標楷體" w:hAnsi="標楷體" w:hint="eastAsia"/>
          <w:sz w:val="27"/>
          <w:szCs w:val="27"/>
        </w:rPr>
        <w:t>景傳</w:t>
      </w:r>
      <w:r w:rsidR="00C97983">
        <w:rPr>
          <w:rFonts w:ascii="標楷體" w:eastAsia="標楷體" w:hAnsi="標楷體" w:hint="eastAsia"/>
          <w:sz w:val="27"/>
          <w:szCs w:val="27"/>
        </w:rPr>
        <w:t>老師</w:t>
      </w:r>
    </w:p>
    <w:tbl>
      <w:tblPr>
        <w:tblStyle w:val="a3"/>
        <w:tblW w:w="8330" w:type="dxa"/>
        <w:tblLook w:val="04A0" w:firstRow="1" w:lastRow="0" w:firstColumn="1" w:lastColumn="0" w:noHBand="0" w:noVBand="1"/>
      </w:tblPr>
      <w:tblGrid>
        <w:gridCol w:w="817"/>
        <w:gridCol w:w="1843"/>
        <w:gridCol w:w="1200"/>
        <w:gridCol w:w="2769"/>
        <w:gridCol w:w="1701"/>
      </w:tblGrid>
      <w:tr w:rsidR="00DD7853" w:rsidTr="006F2E9C">
        <w:tc>
          <w:tcPr>
            <w:tcW w:w="817" w:type="dxa"/>
          </w:tcPr>
          <w:p w:rsidR="00DD7853" w:rsidRPr="009F0021" w:rsidRDefault="00DD7853" w:rsidP="00360E91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項目</w:t>
            </w:r>
          </w:p>
        </w:tc>
        <w:tc>
          <w:tcPr>
            <w:tcW w:w="1843" w:type="dxa"/>
          </w:tcPr>
          <w:p w:rsidR="00DD7853" w:rsidRPr="009F0021" w:rsidRDefault="00DD7853" w:rsidP="00360E9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地點</w:t>
            </w:r>
          </w:p>
        </w:tc>
        <w:tc>
          <w:tcPr>
            <w:tcW w:w="1200" w:type="dxa"/>
          </w:tcPr>
          <w:p w:rsidR="00DD7853" w:rsidRDefault="00DD7853" w:rsidP="00360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769" w:type="dxa"/>
          </w:tcPr>
          <w:p w:rsidR="00DD7853" w:rsidRDefault="00DD7853" w:rsidP="00360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701" w:type="dxa"/>
          </w:tcPr>
          <w:p w:rsidR="00DD7853" w:rsidRDefault="00DD7853" w:rsidP="00360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評量方式</w:t>
            </w:r>
          </w:p>
        </w:tc>
      </w:tr>
      <w:tr w:rsidR="00DD7853" w:rsidTr="006F2E9C">
        <w:tc>
          <w:tcPr>
            <w:tcW w:w="817" w:type="dxa"/>
          </w:tcPr>
          <w:p w:rsidR="00DD7853" w:rsidRDefault="00DD7853" w:rsidP="00360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游泳</w:t>
            </w:r>
          </w:p>
        </w:tc>
        <w:tc>
          <w:tcPr>
            <w:tcW w:w="1843" w:type="dxa"/>
          </w:tcPr>
          <w:p w:rsidR="00DD7853" w:rsidRDefault="00DD7853" w:rsidP="00360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大湖公園游泳池</w:t>
            </w:r>
          </w:p>
        </w:tc>
        <w:tc>
          <w:tcPr>
            <w:tcW w:w="1200" w:type="dxa"/>
          </w:tcPr>
          <w:p w:rsidR="00DD7853" w:rsidRDefault="00F51BBF" w:rsidP="00360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napToGrid w:val="0"/>
                <w:kern w:val="0"/>
              </w:rPr>
              <w:t>5/06</w:t>
            </w:r>
            <w:r>
              <w:rPr>
                <w:rFonts w:eastAsia="標楷體"/>
                <w:snapToGrid w:val="0"/>
                <w:kern w:val="0"/>
              </w:rPr>
              <w:t>~</w:t>
            </w:r>
            <w:r>
              <w:rPr>
                <w:rFonts w:eastAsia="標楷體" w:hint="eastAsia"/>
                <w:snapToGrid w:val="0"/>
                <w:kern w:val="0"/>
              </w:rPr>
              <w:t>6</w:t>
            </w:r>
            <w:r w:rsidR="00BB1A96" w:rsidRPr="00DF488C">
              <w:rPr>
                <w:rFonts w:eastAsia="標楷體"/>
                <w:snapToGrid w:val="0"/>
                <w:kern w:val="0"/>
              </w:rPr>
              <w:t>/</w:t>
            </w:r>
            <w:r>
              <w:rPr>
                <w:rFonts w:eastAsia="標楷體" w:hint="eastAsia"/>
                <w:snapToGrid w:val="0"/>
                <w:kern w:val="0"/>
              </w:rPr>
              <w:t>07</w:t>
            </w:r>
          </w:p>
        </w:tc>
        <w:tc>
          <w:tcPr>
            <w:tcW w:w="2769" w:type="dxa"/>
          </w:tcPr>
          <w:p w:rsidR="00DD7853" w:rsidRPr="00143AD9" w:rsidRDefault="00DD7853" w:rsidP="00360E91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143AD9">
              <w:rPr>
                <w:rFonts w:ascii="標楷體" w:eastAsia="標楷體" w:hAnsi="標楷體" w:hint="eastAsia"/>
                <w:sz w:val="27"/>
                <w:szCs w:val="27"/>
              </w:rPr>
              <w:t>教練依學生程度調整</w:t>
            </w:r>
          </w:p>
          <w:p w:rsidR="00DD7853" w:rsidRPr="00143AD9" w:rsidRDefault="00DD7853" w:rsidP="00360E91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143AD9">
              <w:rPr>
                <w:rFonts w:ascii="標楷體" w:eastAsia="標楷體" w:hAnsi="標楷體" w:hint="eastAsia"/>
                <w:sz w:val="27"/>
                <w:szCs w:val="27"/>
              </w:rPr>
              <w:t>初學:韻律呼吸、漂浮打水非初學</w:t>
            </w:r>
            <w:r w:rsidR="0069522E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="0069522E" w:rsidRPr="009F0021">
              <w:rPr>
                <w:rFonts w:ascii="標楷體" w:eastAsia="標楷體" w:hAnsi="標楷體" w:hint="eastAsia"/>
                <w:sz w:val="27"/>
                <w:szCs w:val="27"/>
              </w:rPr>
              <w:t>自由式、仰式</w:t>
            </w:r>
          </w:p>
        </w:tc>
        <w:tc>
          <w:tcPr>
            <w:tcW w:w="1701" w:type="dxa"/>
          </w:tcPr>
          <w:p w:rsidR="00DD7853" w:rsidRDefault="00DD7853" w:rsidP="00360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教練依學生程度訂定評量</w:t>
            </w:r>
          </w:p>
        </w:tc>
      </w:tr>
      <w:tr w:rsidR="00BB1A96" w:rsidTr="006F2E9C">
        <w:tc>
          <w:tcPr>
            <w:tcW w:w="817" w:type="dxa"/>
          </w:tcPr>
          <w:p w:rsidR="00BB1A96" w:rsidRDefault="00BB1A96" w:rsidP="00360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球類</w:t>
            </w:r>
          </w:p>
        </w:tc>
        <w:tc>
          <w:tcPr>
            <w:tcW w:w="1843" w:type="dxa"/>
          </w:tcPr>
          <w:p w:rsidR="00BB1A96" w:rsidRPr="00282455" w:rsidRDefault="00BB1A96" w:rsidP="00BB1A96">
            <w:pPr>
              <w:snapToGrid w:val="0"/>
              <w:jc w:val="center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282455">
              <w:rPr>
                <w:rFonts w:eastAsia="標楷體"/>
                <w:snapToGrid w:val="0"/>
                <w:kern w:val="0"/>
                <w:sz w:val="28"/>
                <w:szCs w:val="28"/>
              </w:rPr>
              <w:t>信義樓</w:t>
            </w:r>
          </w:p>
          <w:p w:rsidR="00BB1A96" w:rsidRDefault="00BB1A96" w:rsidP="00BB1A96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eastAsia="標楷體" w:hint="eastAsia"/>
                <w:snapToGrid w:val="0"/>
                <w:kern w:val="0"/>
              </w:rPr>
              <w:t>東半</w:t>
            </w:r>
            <w:r w:rsidRPr="00282455">
              <w:rPr>
                <w:rFonts w:eastAsia="標楷體"/>
                <w:snapToGrid w:val="0"/>
                <w:kern w:val="0"/>
              </w:rPr>
              <w:t>活動中心</w:t>
            </w:r>
          </w:p>
        </w:tc>
        <w:tc>
          <w:tcPr>
            <w:tcW w:w="1200" w:type="dxa"/>
          </w:tcPr>
          <w:p w:rsidR="00BB1A96" w:rsidRDefault="00BB1A96" w:rsidP="00360E91">
            <w:pPr>
              <w:jc w:val="center"/>
              <w:rPr>
                <w:rFonts w:eastAsia="標楷體"/>
                <w:snapToGrid w:val="0"/>
                <w:kern w:val="0"/>
              </w:rPr>
            </w:pPr>
            <w:r w:rsidRPr="00DF488C">
              <w:rPr>
                <w:rFonts w:eastAsia="標楷體"/>
                <w:snapToGrid w:val="0"/>
                <w:kern w:val="0"/>
              </w:rPr>
              <w:t>3/</w:t>
            </w:r>
            <w:r w:rsidR="00F51BBF">
              <w:rPr>
                <w:rFonts w:eastAsia="標楷體" w:hint="eastAsia"/>
                <w:snapToGrid w:val="0"/>
                <w:kern w:val="0"/>
              </w:rPr>
              <w:t>11</w:t>
            </w:r>
            <w:r w:rsidRPr="00DF488C">
              <w:rPr>
                <w:rFonts w:eastAsia="標楷體"/>
                <w:snapToGrid w:val="0"/>
                <w:kern w:val="0"/>
              </w:rPr>
              <w:t>~4/</w:t>
            </w:r>
            <w:r w:rsidR="00F51BBF">
              <w:rPr>
                <w:rFonts w:eastAsia="標楷體" w:hint="eastAsia"/>
                <w:snapToGrid w:val="0"/>
                <w:kern w:val="0"/>
              </w:rPr>
              <w:t>05</w:t>
            </w:r>
          </w:p>
        </w:tc>
        <w:tc>
          <w:tcPr>
            <w:tcW w:w="2769" w:type="dxa"/>
          </w:tcPr>
          <w:p w:rsidR="00BB1A96" w:rsidRPr="00143AD9" w:rsidRDefault="003D556A" w:rsidP="00360E91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運球</w:t>
            </w:r>
            <w:r w:rsidR="006F2E9C">
              <w:rPr>
                <w:rFonts w:ascii="標楷體" w:eastAsia="標楷體" w:hAnsi="標楷體" w:hint="eastAsia"/>
                <w:sz w:val="27"/>
                <w:szCs w:val="27"/>
              </w:rPr>
              <w:t>練習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、</w:t>
            </w:r>
            <w:r w:rsidR="0069522E">
              <w:rPr>
                <w:rFonts w:ascii="標楷體" w:eastAsia="標楷體" w:hAnsi="標楷體" w:hint="eastAsia"/>
                <w:sz w:val="27"/>
                <w:szCs w:val="27"/>
              </w:rPr>
              <w:t>傳接球練習、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籃下投籃</w:t>
            </w:r>
            <w:r w:rsidR="006F2E9C">
              <w:rPr>
                <w:rFonts w:ascii="標楷體" w:eastAsia="標楷體" w:hAnsi="標楷體" w:hint="eastAsia"/>
                <w:sz w:val="27"/>
                <w:szCs w:val="27"/>
              </w:rPr>
              <w:t>練習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、</w:t>
            </w:r>
          </w:p>
        </w:tc>
        <w:tc>
          <w:tcPr>
            <w:tcW w:w="1701" w:type="dxa"/>
          </w:tcPr>
          <w:p w:rsidR="00BB1A96" w:rsidRPr="009F0021" w:rsidRDefault="003D556A" w:rsidP="00360E9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籃下連續投籃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30秒</w:t>
            </w:r>
          </w:p>
        </w:tc>
      </w:tr>
      <w:tr w:rsidR="003D556A" w:rsidTr="006F2E9C">
        <w:tc>
          <w:tcPr>
            <w:tcW w:w="817" w:type="dxa"/>
          </w:tcPr>
          <w:p w:rsidR="003D556A" w:rsidRDefault="003D556A" w:rsidP="00360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球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類</w:t>
            </w:r>
          </w:p>
        </w:tc>
        <w:tc>
          <w:tcPr>
            <w:tcW w:w="1843" w:type="dxa"/>
          </w:tcPr>
          <w:p w:rsidR="003D556A" w:rsidRPr="00BB1A96" w:rsidRDefault="003D556A" w:rsidP="00360E91">
            <w:pPr>
              <w:snapToGrid w:val="0"/>
              <w:jc w:val="center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282455">
              <w:rPr>
                <w:rFonts w:eastAsia="標楷體"/>
                <w:snapToGrid w:val="0"/>
                <w:kern w:val="0"/>
                <w:sz w:val="28"/>
                <w:szCs w:val="28"/>
              </w:rPr>
              <w:t>操場</w:t>
            </w:r>
            <w:r>
              <w:rPr>
                <w:rFonts w:eastAsia="標楷體" w:hint="eastAsia"/>
                <w:snapToGrid w:val="0"/>
                <w:kern w:val="0"/>
              </w:rPr>
              <w:t>東</w:t>
            </w:r>
            <w:r w:rsidRPr="00282455">
              <w:rPr>
                <w:rFonts w:eastAsia="標楷體"/>
                <w:snapToGrid w:val="0"/>
                <w:kern w:val="0"/>
              </w:rPr>
              <w:t>半球場</w:t>
            </w:r>
          </w:p>
        </w:tc>
        <w:tc>
          <w:tcPr>
            <w:tcW w:w="1200" w:type="dxa"/>
          </w:tcPr>
          <w:p w:rsidR="003D556A" w:rsidRDefault="003D556A" w:rsidP="00360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88C">
              <w:rPr>
                <w:rFonts w:eastAsia="標楷體"/>
                <w:snapToGrid w:val="0"/>
                <w:kern w:val="0"/>
              </w:rPr>
              <w:t>4/</w:t>
            </w:r>
            <w:r w:rsidR="00F51BBF">
              <w:rPr>
                <w:rFonts w:eastAsia="標楷體" w:hint="eastAsia"/>
                <w:snapToGrid w:val="0"/>
                <w:kern w:val="0"/>
              </w:rPr>
              <w:t>08</w:t>
            </w:r>
            <w:r w:rsidRPr="00DF488C">
              <w:rPr>
                <w:rFonts w:eastAsia="標楷體"/>
                <w:snapToGrid w:val="0"/>
                <w:kern w:val="0"/>
              </w:rPr>
              <w:t>~5/</w:t>
            </w:r>
            <w:r w:rsidR="00F51BBF">
              <w:rPr>
                <w:rFonts w:eastAsia="標楷體" w:hint="eastAsia"/>
                <w:snapToGrid w:val="0"/>
                <w:kern w:val="0"/>
              </w:rPr>
              <w:t>03</w:t>
            </w:r>
          </w:p>
        </w:tc>
        <w:tc>
          <w:tcPr>
            <w:tcW w:w="2769" w:type="dxa"/>
          </w:tcPr>
          <w:p w:rsidR="003D556A" w:rsidRDefault="006F2E9C" w:rsidP="006F2E9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打擊練習、</w:t>
            </w:r>
            <w:r w:rsidR="0045125E">
              <w:rPr>
                <w:rFonts w:ascii="標楷體" w:eastAsia="標楷體" w:hAnsi="標楷體" w:hint="eastAsia"/>
                <w:sz w:val="27"/>
                <w:szCs w:val="27"/>
              </w:rPr>
              <w:t>揮棒練習、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樂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樂</w:t>
            </w:r>
            <w:proofErr w:type="gramEnd"/>
            <w:r>
              <w:rPr>
                <w:rFonts w:ascii="標楷體" w:eastAsia="標楷體" w:hAnsi="標楷體" w:hint="eastAsia"/>
                <w:sz w:val="27"/>
                <w:szCs w:val="27"/>
              </w:rPr>
              <w:t>棒球</w:t>
            </w:r>
            <w:r w:rsidR="0045125E">
              <w:rPr>
                <w:rFonts w:ascii="標楷體" w:eastAsia="標楷體" w:hAnsi="標楷體" w:hint="eastAsia"/>
                <w:sz w:val="27"/>
                <w:szCs w:val="27"/>
              </w:rPr>
              <w:t>分組對抗</w:t>
            </w:r>
          </w:p>
        </w:tc>
        <w:tc>
          <w:tcPr>
            <w:tcW w:w="1701" w:type="dxa"/>
          </w:tcPr>
          <w:p w:rsidR="003D556A" w:rsidRDefault="006D082E" w:rsidP="00360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打擊精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準</w:t>
            </w:r>
            <w:proofErr w:type="gramEnd"/>
            <w:r>
              <w:rPr>
                <w:rFonts w:ascii="標楷體" w:eastAsia="標楷體" w:hAnsi="標楷體" w:hint="eastAsia"/>
                <w:sz w:val="27"/>
                <w:szCs w:val="27"/>
              </w:rPr>
              <w:t>度及力度</w:t>
            </w:r>
          </w:p>
        </w:tc>
      </w:tr>
      <w:tr w:rsidR="003D556A" w:rsidTr="006F2E9C">
        <w:tc>
          <w:tcPr>
            <w:tcW w:w="817" w:type="dxa"/>
          </w:tcPr>
          <w:p w:rsidR="003D556A" w:rsidRDefault="003D556A" w:rsidP="00360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田徑</w:t>
            </w:r>
          </w:p>
        </w:tc>
        <w:tc>
          <w:tcPr>
            <w:tcW w:w="1843" w:type="dxa"/>
          </w:tcPr>
          <w:p w:rsidR="003D556A" w:rsidRPr="00143AD9" w:rsidRDefault="003D556A" w:rsidP="00360E91">
            <w:pPr>
              <w:snapToGrid w:val="0"/>
              <w:jc w:val="center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282455">
              <w:rPr>
                <w:rFonts w:eastAsia="標楷體"/>
                <w:snapToGrid w:val="0"/>
                <w:kern w:val="0"/>
                <w:sz w:val="28"/>
                <w:szCs w:val="28"/>
              </w:rPr>
              <w:t>操場</w:t>
            </w:r>
            <w:r>
              <w:rPr>
                <w:rFonts w:eastAsia="標楷體" w:hint="eastAsia"/>
                <w:snapToGrid w:val="0"/>
                <w:kern w:val="0"/>
              </w:rPr>
              <w:t>南</w:t>
            </w:r>
            <w:r w:rsidRPr="00282455">
              <w:rPr>
                <w:rFonts w:eastAsia="標楷體"/>
                <w:snapToGrid w:val="0"/>
                <w:kern w:val="0"/>
              </w:rPr>
              <w:t>側跑道</w:t>
            </w:r>
          </w:p>
        </w:tc>
        <w:tc>
          <w:tcPr>
            <w:tcW w:w="1200" w:type="dxa"/>
          </w:tcPr>
          <w:p w:rsidR="003D556A" w:rsidRDefault="003D556A" w:rsidP="00360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88C">
              <w:rPr>
                <w:rFonts w:eastAsia="標楷體"/>
                <w:snapToGrid w:val="0"/>
                <w:kern w:val="0"/>
              </w:rPr>
              <w:t>5/</w:t>
            </w:r>
            <w:r w:rsidR="00F51BBF">
              <w:rPr>
                <w:rFonts w:eastAsia="標楷體" w:hint="eastAsia"/>
                <w:snapToGrid w:val="0"/>
                <w:kern w:val="0"/>
              </w:rPr>
              <w:t>06</w:t>
            </w:r>
            <w:r w:rsidRPr="00DF488C">
              <w:rPr>
                <w:rFonts w:eastAsia="標楷體"/>
                <w:snapToGrid w:val="0"/>
                <w:kern w:val="0"/>
              </w:rPr>
              <w:t>~</w:t>
            </w:r>
            <w:r w:rsidR="00F51BBF">
              <w:rPr>
                <w:rFonts w:eastAsia="標楷體" w:hint="eastAsia"/>
                <w:snapToGrid w:val="0"/>
                <w:kern w:val="0"/>
              </w:rPr>
              <w:t>5</w:t>
            </w:r>
            <w:r w:rsidRPr="00DF488C">
              <w:rPr>
                <w:rFonts w:eastAsia="標楷體"/>
                <w:snapToGrid w:val="0"/>
                <w:kern w:val="0"/>
              </w:rPr>
              <w:t>/</w:t>
            </w:r>
            <w:r w:rsidR="00F51BBF">
              <w:rPr>
                <w:rFonts w:eastAsia="標楷體" w:hint="eastAsia"/>
                <w:snapToGrid w:val="0"/>
                <w:kern w:val="0"/>
              </w:rPr>
              <w:t>31</w:t>
            </w:r>
          </w:p>
        </w:tc>
        <w:tc>
          <w:tcPr>
            <w:tcW w:w="2769" w:type="dxa"/>
          </w:tcPr>
          <w:p w:rsidR="003D556A" w:rsidRPr="003D556A" w:rsidRDefault="003D556A" w:rsidP="003D556A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大隊接力</w:t>
            </w:r>
            <w:r w:rsidR="006D082E">
              <w:rPr>
                <w:rFonts w:ascii="標楷體" w:eastAsia="標楷體" w:hAnsi="標楷體" w:hint="eastAsia"/>
                <w:sz w:val="27"/>
                <w:szCs w:val="27"/>
              </w:rPr>
              <w:t>、傳接棒</w:t>
            </w:r>
            <w:r w:rsidR="00A32ECC">
              <w:rPr>
                <w:rFonts w:ascii="標楷體" w:eastAsia="標楷體" w:hAnsi="標楷體" w:hint="eastAsia"/>
                <w:sz w:val="27"/>
                <w:szCs w:val="27"/>
              </w:rPr>
              <w:t>練習</w:t>
            </w:r>
          </w:p>
        </w:tc>
        <w:tc>
          <w:tcPr>
            <w:tcW w:w="1701" w:type="dxa"/>
          </w:tcPr>
          <w:p w:rsidR="003D556A" w:rsidRPr="003D556A" w:rsidRDefault="003D556A" w:rsidP="003D556A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傳接棒動作正確度</w:t>
            </w:r>
          </w:p>
        </w:tc>
      </w:tr>
      <w:tr w:rsidR="003D556A" w:rsidTr="006F2E9C">
        <w:tc>
          <w:tcPr>
            <w:tcW w:w="817" w:type="dxa"/>
          </w:tcPr>
          <w:p w:rsidR="003D556A" w:rsidRDefault="0069522E" w:rsidP="00360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桌球</w:t>
            </w:r>
          </w:p>
        </w:tc>
        <w:tc>
          <w:tcPr>
            <w:tcW w:w="1843" w:type="dxa"/>
          </w:tcPr>
          <w:p w:rsidR="003D556A" w:rsidRPr="00282455" w:rsidRDefault="003D556A" w:rsidP="00360E91">
            <w:pPr>
              <w:snapToGrid w:val="0"/>
              <w:jc w:val="center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282455">
              <w:rPr>
                <w:rFonts w:eastAsia="標楷體"/>
                <w:snapToGrid w:val="0"/>
                <w:kern w:val="0"/>
                <w:sz w:val="28"/>
                <w:szCs w:val="28"/>
              </w:rPr>
              <w:t>忠孝樓</w:t>
            </w:r>
            <w:r w:rsidRPr="00282455">
              <w:rPr>
                <w:rFonts w:eastAsia="標楷體"/>
                <w:snapToGrid w:val="0"/>
                <w:kern w:val="0"/>
              </w:rPr>
              <w:t>地下室</w:t>
            </w:r>
          </w:p>
          <w:p w:rsidR="003D556A" w:rsidRPr="00BB1A96" w:rsidRDefault="003D556A" w:rsidP="00360E91">
            <w:pPr>
              <w:snapToGrid w:val="0"/>
              <w:jc w:val="center"/>
              <w:rPr>
                <w:rFonts w:eastAsia="標楷體"/>
                <w:snapToGrid w:val="0"/>
                <w:kern w:val="0"/>
              </w:rPr>
            </w:pPr>
            <w:r w:rsidRPr="006D0EB5">
              <w:rPr>
                <w:rFonts w:eastAsia="標楷體"/>
                <w:snapToGrid w:val="0"/>
                <w:kern w:val="0"/>
              </w:rPr>
              <w:t>桌球教室</w:t>
            </w:r>
          </w:p>
        </w:tc>
        <w:tc>
          <w:tcPr>
            <w:tcW w:w="1200" w:type="dxa"/>
          </w:tcPr>
          <w:p w:rsidR="00F51BBF" w:rsidRDefault="00890D92" w:rsidP="00360E91">
            <w:pPr>
              <w:jc w:val="center"/>
              <w:rPr>
                <w:rFonts w:eastAsia="標楷體" w:hint="eastAsia"/>
                <w:snapToGrid w:val="0"/>
                <w:kern w:val="0"/>
              </w:rPr>
            </w:pPr>
            <w:r>
              <w:rPr>
                <w:rFonts w:eastAsia="標楷體" w:hint="eastAsia"/>
                <w:snapToGrid w:val="0"/>
                <w:kern w:val="0"/>
              </w:rPr>
              <w:t>2/11~3/08</w:t>
            </w:r>
            <w:bookmarkStart w:id="0" w:name="_GoBack"/>
            <w:bookmarkEnd w:id="0"/>
          </w:p>
          <w:p w:rsidR="003D556A" w:rsidRDefault="003D556A" w:rsidP="00360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napToGrid w:val="0"/>
                <w:kern w:val="0"/>
              </w:rPr>
              <w:t>6</w:t>
            </w:r>
            <w:r w:rsidRPr="00DF488C">
              <w:rPr>
                <w:rFonts w:eastAsia="標楷體"/>
                <w:snapToGrid w:val="0"/>
                <w:kern w:val="0"/>
              </w:rPr>
              <w:t>/</w:t>
            </w:r>
            <w:r w:rsidR="00F51BBF">
              <w:rPr>
                <w:rFonts w:eastAsia="標楷體" w:hint="eastAsia"/>
                <w:snapToGrid w:val="0"/>
                <w:kern w:val="0"/>
              </w:rPr>
              <w:t>03</w:t>
            </w:r>
            <w:r w:rsidRPr="00DF488C">
              <w:rPr>
                <w:rFonts w:eastAsia="標楷體"/>
                <w:snapToGrid w:val="0"/>
                <w:kern w:val="0"/>
              </w:rPr>
              <w:t>~</w:t>
            </w:r>
            <w:r w:rsidR="00F51BBF">
              <w:rPr>
                <w:rFonts w:eastAsia="標楷體" w:hint="eastAsia"/>
                <w:snapToGrid w:val="0"/>
                <w:kern w:val="0"/>
              </w:rPr>
              <w:t>6/28</w:t>
            </w:r>
          </w:p>
        </w:tc>
        <w:tc>
          <w:tcPr>
            <w:tcW w:w="2769" w:type="dxa"/>
          </w:tcPr>
          <w:p w:rsidR="003D556A" w:rsidRDefault="003D556A" w:rsidP="00360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發球</w:t>
            </w: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、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正手拍</w:t>
            </w: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、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反手拍擊球</w:t>
            </w:r>
          </w:p>
        </w:tc>
        <w:tc>
          <w:tcPr>
            <w:tcW w:w="1701" w:type="dxa"/>
          </w:tcPr>
          <w:p w:rsidR="003D556A" w:rsidRPr="003D556A" w:rsidRDefault="006F2E9C" w:rsidP="003D556A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可以正確</w:t>
            </w:r>
            <w:r w:rsidR="003D556A">
              <w:rPr>
                <w:rFonts w:ascii="標楷體" w:eastAsia="標楷體" w:hAnsi="標楷體" w:hint="eastAsia"/>
                <w:sz w:val="27"/>
                <w:szCs w:val="27"/>
              </w:rPr>
              <w:t>發球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成功</w:t>
            </w:r>
          </w:p>
        </w:tc>
      </w:tr>
    </w:tbl>
    <w:p w:rsidR="009971C9" w:rsidRPr="00450F20" w:rsidRDefault="009971C9" w:rsidP="009971C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50F20">
        <w:rPr>
          <w:rFonts w:ascii="標楷體" w:eastAsia="標楷體" w:hAnsi="標楷體" w:hint="eastAsia"/>
          <w:sz w:val="28"/>
          <w:szCs w:val="28"/>
        </w:rPr>
        <w:t>1.各課程進度及測驗視游泳課及雨天場地略作調整。</w:t>
      </w:r>
    </w:p>
    <w:p w:rsidR="009971C9" w:rsidRPr="00450F20" w:rsidRDefault="009971C9" w:rsidP="009971C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50F20">
        <w:rPr>
          <w:rFonts w:ascii="標楷體" w:eastAsia="標楷體" w:hAnsi="標楷體" w:hint="eastAsia"/>
          <w:sz w:val="28"/>
          <w:szCs w:val="28"/>
        </w:rPr>
        <w:t>2.身體不適</w:t>
      </w:r>
      <w:r>
        <w:rPr>
          <w:rFonts w:ascii="標楷體" w:eastAsia="標楷體" w:hAnsi="標楷體" w:hint="eastAsia"/>
          <w:sz w:val="28"/>
          <w:szCs w:val="28"/>
        </w:rPr>
        <w:t>合該運動之同學，依情形略為修正課程內容</w:t>
      </w:r>
      <w:r w:rsidRPr="00450F20">
        <w:rPr>
          <w:rFonts w:ascii="標楷體" w:eastAsia="標楷體" w:hAnsi="標楷體" w:hint="eastAsia"/>
          <w:sz w:val="28"/>
          <w:szCs w:val="28"/>
        </w:rPr>
        <w:t>。</w:t>
      </w:r>
    </w:p>
    <w:p w:rsidR="009971C9" w:rsidRPr="009971C9" w:rsidRDefault="006D082E">
      <w:pPr>
        <w:rPr>
          <w:rFonts w:ascii="標楷體" w:eastAsia="標楷體" w:hAnsi="標楷體"/>
          <w:sz w:val="27"/>
          <w:szCs w:val="27"/>
        </w:rPr>
      </w:pPr>
      <w:r w:rsidRPr="009F0021">
        <w:rPr>
          <w:rFonts w:ascii="標楷體" w:eastAsia="標楷體" w:hAnsi="標楷體" w:hint="eastAsia"/>
          <w:sz w:val="27"/>
          <w:szCs w:val="27"/>
        </w:rPr>
        <w:t>學期成績評量與學習態度各</w:t>
      </w:r>
      <w:proofErr w:type="gramStart"/>
      <w:r w:rsidRPr="009F0021">
        <w:rPr>
          <w:rFonts w:ascii="標楷體" w:eastAsia="標楷體" w:hAnsi="標楷體" w:hint="eastAsia"/>
          <w:sz w:val="27"/>
          <w:szCs w:val="27"/>
        </w:rPr>
        <w:t>佔</w:t>
      </w:r>
      <w:proofErr w:type="gramEnd"/>
      <w:r w:rsidRPr="009F0021">
        <w:rPr>
          <w:rFonts w:ascii="標楷體" w:eastAsia="標楷體" w:hAnsi="標楷體" w:hint="eastAsia"/>
          <w:sz w:val="27"/>
          <w:szCs w:val="27"/>
        </w:rPr>
        <w:t>50％，最後再</w:t>
      </w:r>
      <w:proofErr w:type="gramStart"/>
      <w:r w:rsidRPr="009F0021">
        <w:rPr>
          <w:rFonts w:ascii="標楷體" w:eastAsia="標楷體" w:hAnsi="標楷體" w:hint="eastAsia"/>
          <w:sz w:val="27"/>
          <w:szCs w:val="27"/>
        </w:rPr>
        <w:t>依組距評定</w:t>
      </w:r>
      <w:proofErr w:type="gramEnd"/>
      <w:r w:rsidRPr="009F0021">
        <w:rPr>
          <w:rFonts w:ascii="標楷體" w:eastAsia="標楷體" w:hAnsi="標楷體" w:hint="eastAsia"/>
          <w:sz w:val="27"/>
          <w:szCs w:val="27"/>
        </w:rPr>
        <w:t>為</w:t>
      </w:r>
      <w:r>
        <w:rPr>
          <w:rFonts w:ascii="標楷體" w:eastAsia="標楷體" w:hAnsi="標楷體" w:hint="eastAsia"/>
          <w:sz w:val="27"/>
          <w:szCs w:val="27"/>
        </w:rPr>
        <w:t>85</w:t>
      </w:r>
      <w:r w:rsidRPr="009F0021">
        <w:rPr>
          <w:rFonts w:ascii="標楷體" w:eastAsia="標楷體" w:hAnsi="標楷體" w:hint="eastAsia"/>
          <w:sz w:val="27"/>
          <w:szCs w:val="27"/>
        </w:rPr>
        <w:t>-99分</w:t>
      </w:r>
    </w:p>
    <w:sectPr w:rsidR="009971C9" w:rsidRPr="009971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262" w:rsidRDefault="00025262" w:rsidP="00C97983">
      <w:r>
        <w:separator/>
      </w:r>
    </w:p>
  </w:endnote>
  <w:endnote w:type="continuationSeparator" w:id="0">
    <w:p w:rsidR="00025262" w:rsidRDefault="00025262" w:rsidP="00C9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262" w:rsidRDefault="00025262" w:rsidP="00C97983">
      <w:r>
        <w:separator/>
      </w:r>
    </w:p>
  </w:footnote>
  <w:footnote w:type="continuationSeparator" w:id="0">
    <w:p w:rsidR="00025262" w:rsidRDefault="00025262" w:rsidP="00C97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53"/>
    <w:rsid w:val="00025262"/>
    <w:rsid w:val="00177DBB"/>
    <w:rsid w:val="003D556A"/>
    <w:rsid w:val="0045125E"/>
    <w:rsid w:val="0069522E"/>
    <w:rsid w:val="006D082E"/>
    <w:rsid w:val="006F2E9C"/>
    <w:rsid w:val="00872513"/>
    <w:rsid w:val="00890D92"/>
    <w:rsid w:val="009971C9"/>
    <w:rsid w:val="00A32ECC"/>
    <w:rsid w:val="00A53AAF"/>
    <w:rsid w:val="00BB1A96"/>
    <w:rsid w:val="00C97983"/>
    <w:rsid w:val="00DD7853"/>
    <w:rsid w:val="00F5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5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79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798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79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798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5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79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798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79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798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2018-09-04T05:11:00Z</dcterms:created>
  <dcterms:modified xsi:type="dcterms:W3CDTF">2019-02-12T05:57:00Z</dcterms:modified>
</cp:coreProperties>
</file>